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7B1E" w14:textId="77777777" w:rsidR="004023D1" w:rsidRPr="004023D1" w:rsidRDefault="004023D1" w:rsidP="004023D1">
      <w:pPr>
        <w:pStyle w:val="Titolo2"/>
        <w:spacing w:before="83"/>
        <w:ind w:left="489" w:right="489"/>
        <w:jc w:val="center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MANIFESTAZIONE</w:t>
      </w:r>
      <w:r w:rsidRPr="004023D1">
        <w:rPr>
          <w:rFonts w:ascii="Arial" w:hAnsi="Arial" w:cs="Arial"/>
          <w:color w:val="auto"/>
          <w:spacing w:val="2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D’INTERESSE</w:t>
      </w:r>
    </w:p>
    <w:p w14:paraId="557F27F5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A2CB7BA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0910640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06A9C17C" w14:textId="77777777" w:rsidR="004023D1" w:rsidRPr="00FF20B6" w:rsidRDefault="004023D1" w:rsidP="004023D1">
      <w:pPr>
        <w:ind w:left="6594"/>
        <w:rPr>
          <w:rFonts w:ascii="Arial" w:hAnsi="Arial" w:cs="Arial"/>
          <w:i/>
        </w:rPr>
      </w:pPr>
      <w:r w:rsidRPr="00FF20B6">
        <w:rPr>
          <w:rFonts w:ascii="Arial" w:hAnsi="Arial" w:cs="Arial"/>
          <w:i/>
          <w:w w:val="90"/>
        </w:rPr>
        <w:t>Spettabile</w:t>
      </w:r>
    </w:p>
    <w:p w14:paraId="39706BD1" w14:textId="77777777" w:rsidR="004023D1" w:rsidRPr="00FF20B6" w:rsidRDefault="004023D1" w:rsidP="004023D1">
      <w:pPr>
        <w:pStyle w:val="Corpotesto"/>
        <w:spacing w:before="130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GE.AM SPA</w:t>
      </w:r>
    </w:p>
    <w:p w14:paraId="28E50C7D" w14:textId="77777777" w:rsidR="004023D1" w:rsidRPr="00FF20B6" w:rsidRDefault="004023D1" w:rsidP="004023D1">
      <w:pPr>
        <w:pStyle w:val="Corpotesto"/>
        <w:spacing w:before="127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Via</w:t>
      </w:r>
      <w:r w:rsidRPr="00FF20B6"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d’Annunzio</w:t>
      </w:r>
      <w:r w:rsidRPr="00FF20B6"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27</w:t>
      </w:r>
    </w:p>
    <w:p w14:paraId="761CEFE6" w14:textId="77777777" w:rsidR="004023D1" w:rsidRPr="00FF20B6" w:rsidRDefault="004023D1" w:rsidP="004023D1">
      <w:pPr>
        <w:pStyle w:val="Corpotesto"/>
        <w:spacing w:before="129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16121</w:t>
      </w:r>
      <w:r w:rsidRPr="00FF20B6">
        <w:rPr>
          <w:rFonts w:ascii="Arial" w:hAnsi="Arial" w:cs="Arial"/>
          <w:spacing w:val="-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GENOVA</w:t>
      </w:r>
    </w:p>
    <w:p w14:paraId="4F2C3840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6E76C617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50A387B8" w14:textId="4F01307D" w:rsidR="007746DB" w:rsidRPr="007746DB" w:rsidRDefault="004023D1" w:rsidP="007746DB">
      <w:pPr>
        <w:spacing w:line="276" w:lineRule="auto"/>
        <w:jc w:val="both"/>
        <w:rPr>
          <w:rFonts w:ascii="Arial" w:hAnsi="Arial" w:cs="Arial"/>
          <w:b/>
          <w:bCs/>
        </w:rPr>
      </w:pPr>
      <w:r w:rsidRPr="007746DB">
        <w:rPr>
          <w:rFonts w:ascii="Calibri" w:hAnsi="Calibri" w:cs="Calibri"/>
          <w:b/>
          <w:bCs/>
        </w:rPr>
        <w:t>OGGETTO</w:t>
      </w:r>
      <w:r w:rsidRPr="007746DB">
        <w:rPr>
          <w:rFonts w:ascii="Calibri" w:hAnsi="Calibri" w:cs="Calibri"/>
          <w:b/>
          <w:bCs/>
          <w:color w:val="000009"/>
        </w:rPr>
        <w:t xml:space="preserve">: </w:t>
      </w:r>
      <w:r w:rsidRPr="007746DB">
        <w:rPr>
          <w:rFonts w:ascii="Arial" w:hAnsi="Arial" w:cs="Arial"/>
          <w:b/>
          <w:bCs/>
          <w:color w:val="000009"/>
        </w:rPr>
        <w:t xml:space="preserve">affidamento diretto ex art. 50 comma 1 lettera b) </w:t>
      </w:r>
      <w:r w:rsidR="007746DB" w:rsidRPr="007746DB">
        <w:rPr>
          <w:rFonts w:ascii="Arial" w:hAnsi="Arial" w:cs="Arial"/>
          <w:b/>
          <w:bCs/>
          <w:color w:val="000009"/>
        </w:rPr>
        <w:t xml:space="preserve">del </w:t>
      </w:r>
      <w:proofErr w:type="spellStart"/>
      <w:r w:rsidR="007746DB" w:rsidRPr="007746DB">
        <w:rPr>
          <w:rFonts w:ascii="Arial" w:hAnsi="Arial" w:cs="Arial"/>
          <w:b/>
          <w:bCs/>
          <w:color w:val="000009"/>
        </w:rPr>
        <w:t>D.Lgs</w:t>
      </w:r>
      <w:proofErr w:type="spellEnd"/>
      <w:r w:rsidR="007746DB" w:rsidRPr="007746DB">
        <w:rPr>
          <w:rFonts w:ascii="Arial" w:hAnsi="Arial" w:cs="Arial"/>
          <w:b/>
          <w:bCs/>
          <w:color w:val="000009"/>
        </w:rPr>
        <w:t xml:space="preserve"> 36/</w:t>
      </w:r>
      <w:proofErr w:type="gramStart"/>
      <w:r w:rsidR="007746DB" w:rsidRPr="007746DB">
        <w:rPr>
          <w:rFonts w:ascii="Arial" w:hAnsi="Arial" w:cs="Arial"/>
          <w:b/>
          <w:bCs/>
          <w:color w:val="000009"/>
        </w:rPr>
        <w:t xml:space="preserve">23 </w:t>
      </w:r>
      <w:r w:rsidRPr="007746DB">
        <w:rPr>
          <w:rFonts w:ascii="Arial" w:hAnsi="Arial" w:cs="Arial"/>
          <w:b/>
          <w:bCs/>
          <w:color w:val="000009"/>
        </w:rPr>
        <w:t xml:space="preserve"> </w:t>
      </w:r>
      <w:proofErr w:type="spellStart"/>
      <w:r w:rsidR="007746DB" w:rsidRPr="007746DB">
        <w:rPr>
          <w:rFonts w:ascii="Arial" w:hAnsi="Arial" w:cs="Arial"/>
          <w:b/>
          <w:bCs/>
          <w:color w:val="000009"/>
        </w:rPr>
        <w:t>per</w:t>
      </w:r>
      <w:proofErr w:type="spellEnd"/>
      <w:proofErr w:type="gramEnd"/>
      <w:r w:rsidR="007746DB" w:rsidRPr="007746DB">
        <w:rPr>
          <w:rFonts w:ascii="Arial" w:hAnsi="Arial" w:cs="Arial"/>
          <w:b/>
          <w:bCs/>
          <w:color w:val="000009"/>
        </w:rPr>
        <w:t xml:space="preserve"> l’individuazione di una Società </w:t>
      </w:r>
      <w:r w:rsidR="007746DB" w:rsidRPr="007746DB">
        <w:rPr>
          <w:rFonts w:ascii="Arial" w:hAnsi="Arial" w:cs="Arial"/>
          <w:b/>
          <w:bCs/>
        </w:rPr>
        <w:t xml:space="preserve">a cui affidare il servizio di revisione legale dei bilanci d’esercizio di </w:t>
      </w:r>
      <w:proofErr w:type="spellStart"/>
      <w:r w:rsidR="007746DB" w:rsidRPr="007746DB">
        <w:rPr>
          <w:rFonts w:ascii="Arial" w:hAnsi="Arial" w:cs="Arial"/>
          <w:b/>
          <w:bCs/>
        </w:rPr>
        <w:t>Ge.Am</w:t>
      </w:r>
      <w:proofErr w:type="spellEnd"/>
      <w:r w:rsidR="007746DB" w:rsidRPr="007746DB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7746DB" w:rsidRPr="007746DB">
        <w:rPr>
          <w:rFonts w:ascii="Arial" w:hAnsi="Arial" w:cs="Arial"/>
          <w:b/>
          <w:bCs/>
        </w:rPr>
        <w:t>SpA</w:t>
      </w:r>
      <w:proofErr w:type="spellEnd"/>
      <w:r w:rsidR="007746DB" w:rsidRPr="007746DB">
        <w:rPr>
          <w:rFonts w:ascii="Arial" w:hAnsi="Arial" w:cs="Arial"/>
          <w:b/>
          <w:bCs/>
        </w:rPr>
        <w:t xml:space="preserve">  per</w:t>
      </w:r>
      <w:proofErr w:type="gramEnd"/>
      <w:r w:rsidR="007746DB" w:rsidRPr="007746DB">
        <w:rPr>
          <w:rFonts w:ascii="Arial" w:hAnsi="Arial" w:cs="Arial"/>
          <w:b/>
          <w:bCs/>
        </w:rPr>
        <w:t xml:space="preserve"> gli anni 2025, 2026 e 2027.</w:t>
      </w:r>
    </w:p>
    <w:p w14:paraId="4518442B" w14:textId="2C9A858C" w:rsidR="004023D1" w:rsidRPr="007746DB" w:rsidRDefault="004023D1" w:rsidP="004023D1">
      <w:pPr>
        <w:pStyle w:val="Titolo2"/>
        <w:spacing w:line="352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03B6DF76" w14:textId="4EFBEC94" w:rsidR="004023D1" w:rsidRPr="00FF20B6" w:rsidRDefault="004023D1" w:rsidP="004023D1">
      <w:pPr>
        <w:pStyle w:val="Titolo2"/>
        <w:spacing w:line="352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19A758AF" w14:textId="77777777" w:rsidR="004023D1" w:rsidRPr="00FF20B6" w:rsidRDefault="004023D1" w:rsidP="004023D1">
      <w:pPr>
        <w:pStyle w:val="Corpotesto"/>
        <w:spacing w:before="8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pacing w:val="-1"/>
          <w:sz w:val="22"/>
          <w:szCs w:val="22"/>
        </w:rPr>
        <w:t>Il</w:t>
      </w:r>
      <w:r w:rsidRPr="00FF20B6">
        <w:rPr>
          <w:rFonts w:ascii="Arial" w:hAnsi="Arial" w:cs="Arial"/>
          <w:sz w:val="22"/>
          <w:szCs w:val="22"/>
        </w:rPr>
        <w:t xml:space="preserve"> </w:t>
      </w:r>
      <w:r w:rsidRPr="00FF20B6">
        <w:rPr>
          <w:rFonts w:ascii="Arial" w:hAnsi="Arial" w:cs="Arial"/>
          <w:spacing w:val="-1"/>
          <w:sz w:val="22"/>
          <w:szCs w:val="22"/>
        </w:rPr>
        <w:t>sottoscritto…………………………………………………………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.</w:t>
      </w:r>
    </w:p>
    <w:p w14:paraId="4401E87F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18412F73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proofErr w:type="gramStart"/>
      <w:r w:rsidRPr="00FF20B6">
        <w:rPr>
          <w:rFonts w:ascii="Arial" w:hAnsi="Arial" w:cs="Arial"/>
          <w:w w:val="95"/>
          <w:sz w:val="22"/>
          <w:szCs w:val="22"/>
        </w:rPr>
        <w:t>nato</w:t>
      </w:r>
      <w:r w:rsidRPr="00FF20B6">
        <w:rPr>
          <w:rFonts w:ascii="Arial" w:hAnsi="Arial" w:cs="Arial"/>
          <w:spacing w:val="104"/>
          <w:sz w:val="22"/>
          <w:szCs w:val="22"/>
        </w:rPr>
        <w:t xml:space="preserve"> 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………a………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……..….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</w:t>
      </w:r>
    </w:p>
    <w:p w14:paraId="17C6040E" w14:textId="77777777" w:rsidR="004023D1" w:rsidRPr="00FF20B6" w:rsidRDefault="004023D1" w:rsidP="004023D1">
      <w:pPr>
        <w:pStyle w:val="Corpotesto"/>
        <w:tabs>
          <w:tab w:val="left" w:pos="2712"/>
          <w:tab w:val="left" w:pos="6817"/>
        </w:tabs>
        <w:spacing w:before="128" w:line="352" w:lineRule="auto"/>
        <w:ind w:left="112" w:right="745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BDD60C" wp14:editId="52C9354B">
                <wp:simplePos x="0" y="0"/>
                <wp:positionH relativeFrom="page">
                  <wp:posOffset>2173605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430404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10309" id="Rectangle 7" o:spid="_x0000_s1026" style="position:absolute;margin-left:171.15pt;margin-top:8.25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POyHC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0E5B29" wp14:editId="1DCBF05D">
                <wp:simplePos x="0" y="0"/>
                <wp:positionH relativeFrom="page">
                  <wp:posOffset>4780280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9369146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93275" id="Rectangle 6" o:spid="_x0000_s1026" style="position:absolute;margin-left:376.4pt;margin-top:8.25pt;width:11.3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NWBdo7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qualità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z w:val="22"/>
          <w:szCs w:val="22"/>
        </w:rPr>
        <w:tab/>
      </w:r>
      <w:r w:rsidRPr="00FF20B6">
        <w:rPr>
          <w:rFonts w:ascii="Arial" w:hAnsi="Arial" w:cs="Arial"/>
          <w:w w:val="95"/>
          <w:sz w:val="22"/>
          <w:szCs w:val="22"/>
        </w:rPr>
        <w:t>Legale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rappresentante</w:t>
      </w:r>
      <w:r w:rsidRPr="00FF20B6">
        <w:rPr>
          <w:rFonts w:ascii="Arial" w:hAnsi="Arial" w:cs="Arial"/>
          <w:w w:val="95"/>
          <w:sz w:val="22"/>
          <w:szCs w:val="22"/>
        </w:rPr>
        <w:tab/>
      </w:r>
      <w:r w:rsidRPr="00FF20B6">
        <w:rPr>
          <w:rFonts w:ascii="Arial" w:hAnsi="Arial" w:cs="Arial"/>
          <w:sz w:val="22"/>
          <w:szCs w:val="22"/>
        </w:rPr>
        <w:t>Procuratore</w:t>
      </w:r>
      <w:r w:rsidRPr="00FF20B6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dell’impresa….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.…………………………………………………………………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………….</w:t>
      </w:r>
    </w:p>
    <w:p w14:paraId="2296462F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con</w:t>
      </w:r>
      <w:r w:rsidRPr="00FF20B6">
        <w:rPr>
          <w:rFonts w:ascii="Arial" w:hAnsi="Arial" w:cs="Arial"/>
          <w:spacing w:val="-1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sede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………….</w:t>
      </w:r>
    </w:p>
    <w:p w14:paraId="7A0F3C48" w14:textId="77777777" w:rsidR="004023D1" w:rsidRPr="00FF20B6" w:rsidRDefault="004023D1" w:rsidP="004023D1">
      <w:pPr>
        <w:pStyle w:val="Corpotesto"/>
        <w:spacing w:before="129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indirizzo</w:t>
      </w:r>
      <w:r w:rsidRPr="00FF20B6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posta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elettronica</w:t>
      </w:r>
      <w:r w:rsidRPr="00FF20B6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certificata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(PEC):</w:t>
      </w:r>
    </w:p>
    <w:p w14:paraId="358893BD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422"/>
      </w:tblGrid>
      <w:tr w:rsidR="004023D1" w:rsidRPr="00FF20B6" w14:paraId="24B7D547" w14:textId="77777777" w:rsidTr="00A76621">
        <w:trPr>
          <w:trHeight w:val="525"/>
        </w:trPr>
        <w:tc>
          <w:tcPr>
            <w:tcW w:w="284" w:type="dxa"/>
          </w:tcPr>
          <w:p w14:paraId="53987D9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1C180CF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1B5144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D8A1E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63C7927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4A31E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69228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5B5DF3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E4F7AE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A2ACA8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6A7A7D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8DF531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A83DE6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FF87DC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AFDD2B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68ABD9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3398C37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68EA19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DADC8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6F4AEE5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A7AFB8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40CED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3EFC4DCD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04192F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EAF808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4DE32F8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FA368D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AFA0AA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4577568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E3F32D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98D312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8A2711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14:paraId="7ADA533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B7DCC5A" w14:textId="77777777" w:rsidR="004023D1" w:rsidRPr="00FF20B6" w:rsidRDefault="004023D1" w:rsidP="004023D1">
      <w:pPr>
        <w:pStyle w:val="Corpotesto"/>
        <w:tabs>
          <w:tab w:val="left" w:pos="5393"/>
        </w:tabs>
        <w:ind w:left="489"/>
        <w:jc w:val="center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w w:val="95"/>
          <w:sz w:val="22"/>
          <w:szCs w:val="22"/>
        </w:rPr>
        <w:tab/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</w:p>
    <w:p w14:paraId="64155E14" w14:textId="77777777" w:rsidR="004023D1" w:rsidRPr="00FF20B6" w:rsidRDefault="004023D1" w:rsidP="004023D1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D0E9AA" wp14:editId="70A0FC57">
                <wp:simplePos x="0" y="0"/>
                <wp:positionH relativeFrom="page">
                  <wp:posOffset>716280</wp:posOffset>
                </wp:positionH>
                <wp:positionV relativeFrom="paragraph">
                  <wp:posOffset>158750</wp:posOffset>
                </wp:positionV>
                <wp:extent cx="2894965" cy="346075"/>
                <wp:effectExtent l="0" t="0" r="0" b="0"/>
                <wp:wrapTopAndBottom/>
                <wp:docPr id="11745508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</w:tblGrid>
                            <w:tr w:rsidR="004023D1" w14:paraId="7086CB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5BE1B2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925974A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29DB15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C68F5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E76E1B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BDF7E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DD461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D7D2E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C1BD6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38B228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3BB9862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75BE3E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43D48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43E6D8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FBDBF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31333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3BC2C0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E9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4pt;margin-top:12.5pt;width:227.95pt;height:2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</w:tblGrid>
                      <w:tr w:rsidR="004023D1" w14:paraId="7086CB8D" w14:textId="77777777">
                        <w:trPr>
                          <w:trHeight w:val="525"/>
                        </w:trPr>
                        <w:tc>
                          <w:tcPr>
                            <w:tcW w:w="284" w:type="dxa"/>
                          </w:tcPr>
                          <w:p w14:paraId="05BE1B2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925974A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29DB15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C68F5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E76E1B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BDF7E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DD461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D7D2E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C1BD6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38B228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3BB9862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75BE3E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B43D48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43E6D8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9FBDBF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31333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3BC2C0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D90C9" wp14:editId="1CA8608A">
                <wp:simplePos x="0" y="0"/>
                <wp:positionH relativeFrom="page">
                  <wp:posOffset>4324350</wp:posOffset>
                </wp:positionH>
                <wp:positionV relativeFrom="paragraph">
                  <wp:posOffset>158750</wp:posOffset>
                </wp:positionV>
                <wp:extent cx="2082165" cy="346075"/>
                <wp:effectExtent l="0" t="0" r="0" b="0"/>
                <wp:wrapTopAndBottom/>
                <wp:docPr id="734696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6"/>
                              <w:gridCol w:w="283"/>
                              <w:gridCol w:w="283"/>
                              <w:gridCol w:w="285"/>
                              <w:gridCol w:w="283"/>
                              <w:gridCol w:w="425"/>
                            </w:tblGrid>
                            <w:tr w:rsidR="004023D1" w14:paraId="22F94F4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4F24EB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C1FF3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367F6A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6E6E9C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963FF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02008B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FA701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AA79D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0103CD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9FBC08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15D78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162067E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90C9" id="Text Box 4" o:spid="_x0000_s1027" type="#_x0000_t202" style="position:absolute;margin-left:340.5pt;margin-top:12.5pt;width:163.95pt;height:27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5"/>
                        <w:gridCol w:w="283"/>
                        <w:gridCol w:w="283"/>
                        <w:gridCol w:w="286"/>
                        <w:gridCol w:w="283"/>
                        <w:gridCol w:w="283"/>
                        <w:gridCol w:w="285"/>
                        <w:gridCol w:w="283"/>
                        <w:gridCol w:w="425"/>
                      </w:tblGrid>
                      <w:tr w:rsidR="004023D1" w14:paraId="22F94F40" w14:textId="77777777">
                        <w:trPr>
                          <w:trHeight w:val="525"/>
                        </w:trPr>
                        <w:tc>
                          <w:tcPr>
                            <w:tcW w:w="283" w:type="dxa"/>
                          </w:tcPr>
                          <w:p w14:paraId="24F24EB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EC1FF3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367F6A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66E6E9C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963FF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02008B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FA701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DAA79D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0103CD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9FBC08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A15D78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162067E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706C0" w14:textId="77777777" w:rsidR="004023D1" w:rsidRPr="00FF20B6" w:rsidRDefault="004023D1" w:rsidP="004023D1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85AB34A" w14:textId="77777777" w:rsidR="004023D1" w:rsidRPr="00FF20B6" w:rsidRDefault="004023D1" w:rsidP="004023D1">
      <w:pPr>
        <w:pStyle w:val="Corpotesto"/>
        <w:spacing w:before="1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telefono</w:t>
      </w:r>
      <w:r w:rsidRPr="00FF20B6">
        <w:rPr>
          <w:rFonts w:ascii="Arial" w:hAnsi="Arial" w:cs="Arial"/>
          <w:spacing w:val="7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</w:t>
      </w:r>
      <w:r w:rsidRPr="00FF20B6">
        <w:rPr>
          <w:rFonts w:ascii="Arial" w:hAnsi="Arial" w:cs="Arial"/>
          <w:spacing w:val="11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fax</w:t>
      </w:r>
      <w:r w:rsidRPr="00FF20B6">
        <w:rPr>
          <w:rFonts w:ascii="Arial" w:hAnsi="Arial" w:cs="Arial"/>
          <w:spacing w:val="-8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</w:t>
      </w:r>
    </w:p>
    <w:p w14:paraId="5A9CF8EB" w14:textId="77777777" w:rsidR="004023D1" w:rsidRPr="004023D1" w:rsidRDefault="004023D1" w:rsidP="004023D1">
      <w:pPr>
        <w:pStyle w:val="Titolo2"/>
        <w:spacing w:before="130" w:line="352" w:lineRule="auto"/>
        <w:ind w:right="114"/>
        <w:jc w:val="both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il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proprio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interesse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procedura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oggetto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pertanto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CHIEDE di partecipare alla procedura indicata in oggetto per la quale dichiara di essere in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possesso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dei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requisiti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indicati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nell’avviso.</w:t>
      </w:r>
    </w:p>
    <w:p w14:paraId="530643CF" w14:textId="77777777" w:rsidR="004023D1" w:rsidRPr="00FF20B6" w:rsidRDefault="004023D1" w:rsidP="004023D1">
      <w:pPr>
        <w:spacing w:line="352" w:lineRule="auto"/>
        <w:jc w:val="both"/>
        <w:rPr>
          <w:rFonts w:ascii="Arial" w:hAnsi="Arial" w:cs="Arial"/>
        </w:rPr>
        <w:sectPr w:rsidR="004023D1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32644061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</w:p>
    <w:p w14:paraId="4B069D75" w14:textId="77777777" w:rsidR="004023D1" w:rsidRPr="004023D1" w:rsidRDefault="004023D1" w:rsidP="004023D1">
      <w:pPr>
        <w:pStyle w:val="Titolo2"/>
        <w:spacing w:before="129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In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caso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procedura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dichiara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la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seguente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forma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partecipazione:</w:t>
      </w:r>
    </w:p>
    <w:p w14:paraId="57D371A3" w14:textId="77777777" w:rsidR="004023D1" w:rsidRPr="00FF20B6" w:rsidRDefault="004023D1" w:rsidP="004023D1">
      <w:pPr>
        <w:pStyle w:val="Corpotesto"/>
        <w:spacing w:before="130"/>
        <w:ind w:left="540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48CE" wp14:editId="5AD1C2ED">
                <wp:simplePos x="0" y="0"/>
                <wp:positionH relativeFrom="page">
                  <wp:posOffset>732790</wp:posOffset>
                </wp:positionH>
                <wp:positionV relativeFrom="paragraph">
                  <wp:posOffset>106045</wp:posOffset>
                </wp:positionV>
                <wp:extent cx="143510" cy="143510"/>
                <wp:effectExtent l="0" t="0" r="0" b="0"/>
                <wp:wrapNone/>
                <wp:docPr id="15144098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ECB51" id="Rectangle 3" o:spid="_x0000_s1026" style="position:absolute;margin-left:57.7pt;margin-top:8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xy5Sy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w w:val="95"/>
          <w:sz w:val="22"/>
          <w:szCs w:val="22"/>
        </w:rPr>
        <w:t>in</w:t>
      </w:r>
      <w:r w:rsidRPr="00FF20B6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forma</w:t>
      </w:r>
      <w:r w:rsidRPr="00FF20B6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singola;</w:t>
      </w:r>
    </w:p>
    <w:p w14:paraId="65BB55C6" w14:textId="77777777" w:rsidR="004023D1" w:rsidRPr="002A2D42" w:rsidRDefault="004023D1" w:rsidP="004023D1">
      <w:pPr>
        <w:pStyle w:val="Titolo1"/>
        <w:ind w:left="540"/>
        <w:rPr>
          <w:rFonts w:ascii="Arial" w:hAnsi="Arial" w:cs="Arial"/>
          <w:color w:val="auto"/>
          <w:sz w:val="22"/>
          <w:szCs w:val="22"/>
        </w:rPr>
      </w:pPr>
      <w:r w:rsidRPr="002A2D42">
        <w:rPr>
          <w:rFonts w:ascii="Arial" w:hAnsi="Arial" w:cs="Arial"/>
          <w:color w:val="auto"/>
          <w:sz w:val="22"/>
          <w:szCs w:val="22"/>
        </w:rPr>
        <w:t>ovvero</w:t>
      </w:r>
    </w:p>
    <w:p w14:paraId="5ED68BC8" w14:textId="77777777" w:rsidR="004023D1" w:rsidRPr="00FF20B6" w:rsidRDefault="004023D1" w:rsidP="004023D1">
      <w:pPr>
        <w:pStyle w:val="Corpotesto"/>
        <w:spacing w:before="127" w:line="352" w:lineRule="auto"/>
        <w:ind w:left="112" w:right="103" w:firstLine="427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2FF1DD" wp14:editId="165E8E1E">
                <wp:simplePos x="0" y="0"/>
                <wp:positionH relativeFrom="page">
                  <wp:posOffset>732790</wp:posOffset>
                </wp:positionH>
                <wp:positionV relativeFrom="paragraph">
                  <wp:posOffset>104140</wp:posOffset>
                </wp:positionV>
                <wp:extent cx="143510" cy="143510"/>
                <wp:effectExtent l="0" t="0" r="0" b="0"/>
                <wp:wrapNone/>
                <wp:docPr id="327222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3FE0E" id="Rectangle 2" o:spid="_x0000_s1026" style="position:absolute;margin-left:57.7pt;margin-top:8.2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kNPkD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quale capogruppo di un raggruppamento temporaneo o di un Consorzio ordinario o di un GEIE;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Nel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caso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temporaneo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3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ordinari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concorrenti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GEIE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indica</w:t>
      </w:r>
      <w:r w:rsidRPr="00FF20B6">
        <w:rPr>
          <w:rFonts w:ascii="Arial" w:hAnsi="Arial" w:cs="Arial"/>
          <w:spacing w:val="3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la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denominazione,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ragione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sede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sociale,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tutte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imprese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partecipanti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al</w:t>
      </w:r>
      <w:r w:rsidRPr="00FF20B6">
        <w:rPr>
          <w:rFonts w:ascii="Arial" w:hAnsi="Arial" w:cs="Arial"/>
          <w:spacing w:val="-5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Consorzio</w:t>
      </w:r>
    </w:p>
    <w:p w14:paraId="67BD6559" w14:textId="77777777" w:rsidR="004023D1" w:rsidRPr="00FF20B6" w:rsidRDefault="004023D1" w:rsidP="004023D1">
      <w:pPr>
        <w:pStyle w:val="Corpotesto"/>
        <w:spacing w:before="118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7E60489" w14:textId="77777777" w:rsidR="004023D1" w:rsidRPr="00FF20B6" w:rsidRDefault="004023D1" w:rsidP="004023D1">
      <w:pPr>
        <w:pStyle w:val="Corpotesto"/>
        <w:spacing w:before="130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E48E99C" w14:textId="77777777" w:rsidR="004023D1" w:rsidRPr="00FF20B6" w:rsidRDefault="004023D1" w:rsidP="004023D1">
      <w:pPr>
        <w:pStyle w:val="Corpotesto"/>
        <w:spacing w:before="130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sottoscritto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dichiara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essere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informato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che:</w:t>
      </w:r>
    </w:p>
    <w:p w14:paraId="4E3710D0" w14:textId="77777777" w:rsidR="004023D1" w:rsidRPr="00FF20B6" w:rsidRDefault="004023D1" w:rsidP="004023D1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18CE13E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line="343" w:lineRule="auto"/>
        <w:ind w:right="113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finalità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modalità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dati</w:t>
      </w:r>
      <w:r w:rsidRPr="00FF20B6">
        <w:rPr>
          <w:rFonts w:ascii="Arial" w:hAnsi="Arial" w:cs="Arial"/>
          <w:spacing w:val="13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conferiti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riguardano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esclusivamente</w:t>
      </w:r>
      <w:r w:rsidRPr="00FF20B6">
        <w:rPr>
          <w:rFonts w:ascii="Arial" w:hAnsi="Arial" w:cs="Arial"/>
          <w:spacing w:val="-55"/>
          <w:w w:val="95"/>
        </w:rPr>
        <w:t xml:space="preserve"> </w:t>
      </w:r>
      <w:r w:rsidRPr="00FF20B6">
        <w:rPr>
          <w:rFonts w:ascii="Arial" w:hAnsi="Arial" w:cs="Arial"/>
          <w:w w:val="95"/>
        </w:rPr>
        <w:t>lo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svolgimento</w:t>
      </w:r>
      <w:r w:rsidRPr="00FF20B6">
        <w:rPr>
          <w:rFonts w:ascii="Arial" w:hAnsi="Arial" w:cs="Arial"/>
          <w:spacing w:val="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funzioni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istituzionali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dell’Amministrazione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appaltante;</w:t>
      </w:r>
    </w:p>
    <w:p w14:paraId="04A9CDA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0" w:line="348" w:lineRule="auto"/>
        <w:ind w:right="111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conferimento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dei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dati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ha</w:t>
      </w:r>
      <w:r w:rsidRPr="00FF20B6">
        <w:rPr>
          <w:rFonts w:ascii="Arial" w:hAnsi="Arial" w:cs="Arial"/>
          <w:spacing w:val="-3"/>
        </w:rPr>
        <w:t xml:space="preserve"> </w:t>
      </w:r>
      <w:r w:rsidRPr="00FF20B6">
        <w:rPr>
          <w:rFonts w:ascii="Arial" w:hAnsi="Arial" w:cs="Arial"/>
        </w:rPr>
        <w:t>natura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obbligatoria;</w:t>
      </w:r>
      <w:r w:rsidRPr="00FF20B6">
        <w:rPr>
          <w:rFonts w:ascii="Arial" w:hAnsi="Arial" w:cs="Arial"/>
          <w:spacing w:val="-6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rifiuto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rispondere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comporterà</w:t>
      </w:r>
      <w:r w:rsidRPr="00FF20B6">
        <w:rPr>
          <w:rFonts w:ascii="Arial" w:hAnsi="Arial" w:cs="Arial"/>
          <w:spacing w:val="-58"/>
        </w:rPr>
        <w:t xml:space="preserve"> </w:t>
      </w:r>
      <w:r w:rsidRPr="00FF20B6">
        <w:rPr>
          <w:rFonts w:ascii="Arial" w:hAnsi="Arial" w:cs="Arial"/>
        </w:rPr>
        <w:t>l’impossibilità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accettare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preventivo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presentato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da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codesto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operatore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economico;</w:t>
      </w:r>
    </w:p>
    <w:p w14:paraId="0143807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4" w:line="348" w:lineRule="auto"/>
        <w:ind w:right="112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 dati potranno essere comunicati e/o diffusi unicamente ai fini delle comunicazioni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obbligatorie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per</w:t>
      </w:r>
      <w:r w:rsidRPr="00FF20B6">
        <w:rPr>
          <w:rFonts w:ascii="Arial" w:hAnsi="Arial" w:cs="Arial"/>
          <w:spacing w:val="-8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legge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ovvero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necessarie,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ai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sensi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vigenti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disposizioni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legislative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 regolamentari,</w:t>
      </w:r>
      <w:r w:rsidRPr="00FF20B6">
        <w:rPr>
          <w:rFonts w:ascii="Arial" w:hAnsi="Arial" w:cs="Arial"/>
          <w:spacing w:val="-3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 fine della verifica della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veridicità</w:t>
      </w:r>
      <w:r w:rsidRPr="00FF20B6">
        <w:rPr>
          <w:rFonts w:ascii="Arial" w:hAnsi="Arial" w:cs="Arial"/>
          <w:spacing w:val="-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 quanto</w:t>
      </w:r>
      <w:r w:rsidRPr="00FF20B6">
        <w:rPr>
          <w:rFonts w:ascii="Arial" w:hAnsi="Arial" w:cs="Arial"/>
          <w:spacing w:val="4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dichiarato;</w:t>
      </w:r>
    </w:p>
    <w:p w14:paraId="15A45EA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1" w:line="343" w:lineRule="auto"/>
        <w:ind w:left="1961" w:right="116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in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relazione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trattamento,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il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concorrente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potrà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esercitare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presso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competenti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sedi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</w:rPr>
        <w:t>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previsti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dal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Capo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III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-</w:t>
      </w:r>
      <w:r w:rsidRPr="00FF20B6">
        <w:rPr>
          <w:rFonts w:ascii="Arial" w:hAnsi="Arial" w:cs="Arial"/>
          <w:spacing w:val="-13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dell'interessato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(Artt.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12-23)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del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GDPR;</w:t>
      </w:r>
    </w:p>
    <w:p w14:paraId="5DCFE51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1" w:line="343" w:lineRule="auto"/>
        <w:ind w:left="1961" w:right="111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 xml:space="preserve">il titolare del trattamento dei dati conferiti è </w:t>
      </w:r>
      <w:proofErr w:type="spellStart"/>
      <w:r w:rsidRPr="00FF20B6">
        <w:rPr>
          <w:rFonts w:ascii="Arial" w:hAnsi="Arial" w:cs="Arial"/>
          <w:w w:val="95"/>
        </w:rPr>
        <w:t>Ge.Am</w:t>
      </w:r>
      <w:proofErr w:type="spellEnd"/>
      <w:r w:rsidRPr="00FF20B6">
        <w:rPr>
          <w:rFonts w:ascii="Arial" w:hAnsi="Arial" w:cs="Arial"/>
          <w:w w:val="95"/>
        </w:rPr>
        <w:t xml:space="preserve"> </w:t>
      </w:r>
      <w:proofErr w:type="spellStart"/>
      <w:r w:rsidRPr="00FF20B6">
        <w:rPr>
          <w:rFonts w:ascii="Arial" w:hAnsi="Arial" w:cs="Arial"/>
          <w:w w:val="95"/>
        </w:rPr>
        <w:t>SpA</w:t>
      </w:r>
      <w:proofErr w:type="spellEnd"/>
      <w:r w:rsidRPr="00FF20B6">
        <w:rPr>
          <w:rFonts w:ascii="Arial" w:hAnsi="Arial" w:cs="Arial"/>
          <w:w w:val="95"/>
        </w:rPr>
        <w:t xml:space="preserve"> – Via D’Annunzio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</w:rPr>
        <w:t>27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–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16121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Genova;</w:t>
      </w:r>
    </w:p>
    <w:p w14:paraId="0B948015" w14:textId="77777777" w:rsidR="004023D1" w:rsidRPr="00FF20B6" w:rsidRDefault="004023D1" w:rsidP="004023D1">
      <w:pPr>
        <w:spacing w:line="343" w:lineRule="auto"/>
        <w:jc w:val="both"/>
        <w:rPr>
          <w:rFonts w:ascii="Arial" w:hAnsi="Arial" w:cs="Arial"/>
        </w:rPr>
        <w:sectPr w:rsidR="004023D1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5B0263D1" w14:textId="77777777" w:rsidR="004023D1" w:rsidRPr="00FF20B6" w:rsidRDefault="004023D1" w:rsidP="004023D1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05BC3FFE" w14:textId="034B50B5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00" w:line="350" w:lineRule="auto"/>
        <w:ind w:right="109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 xml:space="preserve">Responsabile della protezione dei dati - Data </w:t>
      </w:r>
      <w:proofErr w:type="spellStart"/>
      <w:r w:rsidRPr="00FF20B6">
        <w:rPr>
          <w:rFonts w:ascii="Arial" w:hAnsi="Arial" w:cs="Arial"/>
        </w:rPr>
        <w:t>Protection</w:t>
      </w:r>
      <w:proofErr w:type="spellEnd"/>
      <w:r w:rsidRPr="00FF20B6">
        <w:rPr>
          <w:rFonts w:ascii="Arial" w:hAnsi="Arial" w:cs="Arial"/>
        </w:rPr>
        <w:t xml:space="preserve"> </w:t>
      </w:r>
      <w:proofErr w:type="spellStart"/>
      <w:r w:rsidRPr="00FF20B6">
        <w:rPr>
          <w:rFonts w:ascii="Arial" w:hAnsi="Arial" w:cs="Arial"/>
        </w:rPr>
        <w:t>Officer</w:t>
      </w:r>
      <w:proofErr w:type="spellEnd"/>
      <w:r w:rsidRPr="00FF20B6">
        <w:rPr>
          <w:rFonts w:ascii="Arial" w:hAnsi="Arial" w:cs="Arial"/>
        </w:rPr>
        <w:t xml:space="preserve"> (RPD/DPO) è</w:t>
      </w:r>
      <w:r w:rsidRPr="00FF20B6">
        <w:rPr>
          <w:rFonts w:ascii="Arial" w:hAnsi="Arial" w:cs="Arial"/>
          <w:spacing w:val="1"/>
        </w:rPr>
        <w:t xml:space="preserve"> l’Avv. Venturi contattabile presso </w:t>
      </w:r>
      <w:proofErr w:type="spellStart"/>
      <w:r w:rsidRPr="00FF20B6">
        <w:rPr>
          <w:rFonts w:ascii="Arial" w:hAnsi="Arial" w:cs="Arial"/>
          <w:spacing w:val="1"/>
        </w:rPr>
        <w:t>Ge.Am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  <w:proofErr w:type="spellStart"/>
      <w:r w:rsidRPr="00FF20B6">
        <w:rPr>
          <w:rFonts w:ascii="Arial" w:hAnsi="Arial" w:cs="Arial"/>
          <w:spacing w:val="1"/>
        </w:rPr>
        <w:t>SpA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</w:p>
    <w:p w14:paraId="21EF9871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7FB7DE1F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4BD13882" w14:textId="6424C074" w:rsidR="004023D1" w:rsidRPr="00FF20B6" w:rsidRDefault="004023D1" w:rsidP="004023D1">
      <w:pPr>
        <w:tabs>
          <w:tab w:val="left" w:pos="8992"/>
        </w:tabs>
        <w:spacing w:before="211"/>
        <w:ind w:left="112"/>
        <w:rPr>
          <w:rFonts w:ascii="Arial" w:hAnsi="Arial" w:cs="Arial"/>
          <w:i/>
        </w:rPr>
      </w:pPr>
      <w:r w:rsidRPr="00FF20B6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FF20B6">
        <w:rPr>
          <w:rFonts w:ascii="Arial" w:hAnsi="Arial" w:cs="Arial"/>
          <w:i/>
        </w:rPr>
        <w:t>FIRMA</w:t>
      </w:r>
    </w:p>
    <w:p w14:paraId="3471A6C6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17C1B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56F3D68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9393E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39DC595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16B1B59B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A90B1EF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C06E142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EFC8D1A" w14:textId="77777777" w:rsidR="004023D1" w:rsidRPr="004023D1" w:rsidRDefault="004023D1" w:rsidP="004023D1">
      <w:pPr>
        <w:pStyle w:val="Titolo1"/>
        <w:spacing w:before="157" w:line="338" w:lineRule="auto"/>
        <w:ind w:right="109"/>
        <w:jc w:val="both"/>
        <w:rPr>
          <w:rFonts w:ascii="Calibri" w:hAnsi="Calibri" w:cs="Calibri"/>
          <w:color w:val="auto"/>
          <w:sz w:val="22"/>
          <w:szCs w:val="22"/>
        </w:rPr>
      </w:pPr>
      <w:r w:rsidRPr="004023D1">
        <w:rPr>
          <w:rFonts w:ascii="Calibri" w:hAnsi="Calibri" w:cs="Calibri"/>
          <w:color w:val="auto"/>
          <w:sz w:val="22"/>
          <w:szCs w:val="22"/>
        </w:rPr>
        <w:t>N.B. La dichiarazione deve essere firmata digitalmente dal legale rappresentante o da un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procuratore.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In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tale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ultimo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caso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dovrà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essere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prodotto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l’originale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firmato</w:t>
      </w:r>
      <w:r w:rsidRPr="004023D1">
        <w:rPr>
          <w:rFonts w:ascii="Calibri" w:hAnsi="Calibri" w:cs="Calibri"/>
          <w:color w:val="auto"/>
          <w:spacing w:val="-60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digitalmente o la copia informatica conforme all’originale analogico della stessa, ai sensi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dell’art.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22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</w:t>
      </w:r>
      <w:r w:rsidRPr="004023D1">
        <w:rPr>
          <w:rFonts w:ascii="Calibri" w:hAnsi="Calibri" w:cs="Calibri"/>
          <w:color w:val="auto"/>
          <w:spacing w:val="-4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Codice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dell’Amministrazione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digitale.</w:t>
      </w:r>
    </w:p>
    <w:p w14:paraId="7C5EEFB2" w14:textId="77777777" w:rsidR="00F06BD6" w:rsidRDefault="00F06BD6"/>
    <w:sectPr w:rsidR="00F06BD6" w:rsidSect="00574889">
      <w:pgSz w:w="11900" w:h="16850"/>
      <w:pgMar w:top="2100" w:right="1020" w:bottom="2920" w:left="1020" w:header="502" w:footer="27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1D3"/>
    <w:multiLevelType w:val="hybridMultilevel"/>
    <w:tmpl w:val="68B8FBFC"/>
    <w:lvl w:ilvl="0" w:tplc="7CA2FB00">
      <w:numFmt w:val="bullet"/>
      <w:lvlText w:val="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0F062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2" w:tplc="830A7BB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3" w:tplc="21CC0B66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4" w:tplc="B49091E8">
      <w:numFmt w:val="bullet"/>
      <w:lvlText w:val="•"/>
      <w:lvlJc w:val="left"/>
      <w:pPr>
        <w:ind w:left="5119" w:hanging="360"/>
      </w:pPr>
      <w:rPr>
        <w:rFonts w:hint="default"/>
        <w:lang w:val="it-IT" w:eastAsia="en-US" w:bidi="ar-SA"/>
      </w:rPr>
    </w:lvl>
    <w:lvl w:ilvl="5" w:tplc="1430DAB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C09E0E12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41801922">
      <w:numFmt w:val="bullet"/>
      <w:lvlText w:val="•"/>
      <w:lvlJc w:val="left"/>
      <w:pPr>
        <w:ind w:left="7489" w:hanging="360"/>
      </w:pPr>
      <w:rPr>
        <w:rFonts w:hint="default"/>
        <w:lang w:val="it-IT" w:eastAsia="en-US" w:bidi="ar-SA"/>
      </w:rPr>
    </w:lvl>
    <w:lvl w:ilvl="8" w:tplc="6E3C70A8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num w:numId="1" w16cid:durableId="17742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D1"/>
    <w:rsid w:val="002A2D42"/>
    <w:rsid w:val="004023D1"/>
    <w:rsid w:val="00432053"/>
    <w:rsid w:val="00574889"/>
    <w:rsid w:val="006B21F2"/>
    <w:rsid w:val="007746DB"/>
    <w:rsid w:val="00CA6D8F"/>
    <w:rsid w:val="00E516AC"/>
    <w:rsid w:val="00F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217"/>
  <w15:chartTrackingRefBased/>
  <w15:docId w15:val="{B779B030-B6BB-4DF3-828D-CC45F356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3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3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3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3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3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3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3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023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3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3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3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23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3D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3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Liberti</dc:creator>
  <cp:keywords/>
  <dc:description/>
  <cp:lastModifiedBy>antonio liberti</cp:lastModifiedBy>
  <cp:revision>2</cp:revision>
  <dcterms:created xsi:type="dcterms:W3CDTF">2025-11-20T12:17:00Z</dcterms:created>
  <dcterms:modified xsi:type="dcterms:W3CDTF">2025-11-20T12:17:00Z</dcterms:modified>
</cp:coreProperties>
</file>